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E" w:rsidRPr="00C32F82" w:rsidRDefault="001530AE" w:rsidP="00C32F82">
      <w:pPr>
        <w:pStyle w:val="a8"/>
        <w:rPr>
          <w:rFonts w:ascii="Arial" w:hAnsi="Arial" w:cs="Arial"/>
        </w:rPr>
      </w:pPr>
    </w:p>
    <w:p w:rsidR="001530AE" w:rsidRPr="00C32F82" w:rsidRDefault="001530AE" w:rsidP="001530AE">
      <w:pPr>
        <w:pStyle w:val="a8"/>
        <w:jc w:val="center"/>
        <w:rPr>
          <w:rFonts w:ascii="Arial" w:hAnsi="Arial" w:cs="Arial"/>
        </w:rPr>
      </w:pPr>
      <w:r w:rsidRPr="00C32F82">
        <w:rPr>
          <w:rFonts w:ascii="Arial" w:hAnsi="Arial" w:cs="Arial"/>
        </w:rPr>
        <w:t xml:space="preserve">Администрация  Чапаевского сельского поселения </w:t>
      </w:r>
    </w:p>
    <w:p w:rsidR="001530AE" w:rsidRPr="00C32F82" w:rsidRDefault="001530AE" w:rsidP="00C32F82">
      <w:pPr>
        <w:pStyle w:val="a8"/>
        <w:jc w:val="center"/>
        <w:rPr>
          <w:rFonts w:ascii="Arial" w:hAnsi="Arial" w:cs="Arial"/>
        </w:rPr>
      </w:pPr>
      <w:r w:rsidRPr="00C32F82">
        <w:rPr>
          <w:rFonts w:ascii="Arial" w:hAnsi="Arial" w:cs="Arial"/>
        </w:rPr>
        <w:t xml:space="preserve">Красносельского муниципального района </w:t>
      </w:r>
      <w:r w:rsidR="00C32F82">
        <w:rPr>
          <w:rFonts w:ascii="Arial" w:hAnsi="Arial" w:cs="Arial"/>
        </w:rPr>
        <w:t xml:space="preserve"> </w:t>
      </w:r>
      <w:r w:rsidRPr="00C32F82">
        <w:rPr>
          <w:rFonts w:ascii="Arial" w:hAnsi="Arial" w:cs="Arial"/>
        </w:rPr>
        <w:t>Костромской области</w:t>
      </w:r>
    </w:p>
    <w:p w:rsidR="001530AE" w:rsidRPr="00C32F82" w:rsidRDefault="001530AE" w:rsidP="001530AE">
      <w:pPr>
        <w:pStyle w:val="a8"/>
        <w:jc w:val="center"/>
        <w:rPr>
          <w:rFonts w:ascii="Arial" w:hAnsi="Arial" w:cs="Arial"/>
        </w:rPr>
      </w:pPr>
    </w:p>
    <w:p w:rsidR="001530AE" w:rsidRPr="00C32F82" w:rsidRDefault="001530AE" w:rsidP="001530AE">
      <w:pPr>
        <w:pStyle w:val="a8"/>
        <w:jc w:val="center"/>
        <w:rPr>
          <w:rFonts w:ascii="Arial" w:hAnsi="Arial" w:cs="Arial"/>
        </w:rPr>
      </w:pPr>
    </w:p>
    <w:p w:rsidR="001530AE" w:rsidRPr="00C32F82" w:rsidRDefault="001530AE" w:rsidP="001530AE">
      <w:pPr>
        <w:pStyle w:val="a8"/>
        <w:jc w:val="center"/>
        <w:rPr>
          <w:rFonts w:ascii="Arial" w:hAnsi="Arial" w:cs="Arial"/>
        </w:rPr>
      </w:pPr>
      <w:r w:rsidRPr="00C32F82">
        <w:rPr>
          <w:rFonts w:ascii="Arial" w:hAnsi="Arial" w:cs="Arial"/>
        </w:rPr>
        <w:t>ПОСТАНОВЛЕНИЕ</w:t>
      </w:r>
    </w:p>
    <w:p w:rsidR="001530AE" w:rsidRPr="00C32F82" w:rsidRDefault="001530AE" w:rsidP="001530AE">
      <w:pPr>
        <w:pStyle w:val="a8"/>
        <w:jc w:val="center"/>
        <w:rPr>
          <w:rFonts w:ascii="Arial" w:hAnsi="Arial" w:cs="Arial"/>
        </w:rPr>
      </w:pPr>
    </w:p>
    <w:p w:rsidR="001530AE" w:rsidRPr="00C32F82" w:rsidRDefault="001530AE" w:rsidP="001530AE">
      <w:pPr>
        <w:pStyle w:val="a8"/>
        <w:ind w:left="110"/>
        <w:rPr>
          <w:rFonts w:ascii="Arial" w:hAnsi="Arial" w:cs="Arial"/>
        </w:rPr>
      </w:pPr>
      <w:r w:rsidRPr="00C32F82">
        <w:rPr>
          <w:rFonts w:ascii="Arial" w:hAnsi="Arial" w:cs="Arial"/>
        </w:rPr>
        <w:t>от  23  декабря   2013 года                                                                №  31</w:t>
      </w:r>
    </w:p>
    <w:p w:rsidR="001530AE" w:rsidRPr="00C32F82" w:rsidRDefault="001530AE" w:rsidP="001530AE">
      <w:pPr>
        <w:pStyle w:val="a9"/>
        <w:ind w:right="3401"/>
        <w:jc w:val="both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 </w:t>
      </w:r>
    </w:p>
    <w:p w:rsidR="001530AE" w:rsidRPr="00C32F82" w:rsidRDefault="001530AE" w:rsidP="00C32F82">
      <w:pPr>
        <w:ind w:right="565"/>
        <w:jc w:val="center"/>
        <w:rPr>
          <w:color w:val="000000"/>
          <w:sz w:val="24"/>
          <w:szCs w:val="24"/>
        </w:rPr>
      </w:pPr>
      <w:r w:rsidRPr="00C32F82">
        <w:rPr>
          <w:sz w:val="24"/>
          <w:szCs w:val="24"/>
        </w:rPr>
        <w:t xml:space="preserve">Об утверждении административного регламента </w:t>
      </w:r>
      <w:r w:rsidRPr="00C32F82">
        <w:rPr>
          <w:color w:val="000000"/>
          <w:sz w:val="24"/>
          <w:szCs w:val="24"/>
        </w:rPr>
        <w:t>информационного взаимодействия администрации Чапаевского сельского поселения   и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выполняющих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1530AE" w:rsidRPr="00C32F82" w:rsidRDefault="001530AE" w:rsidP="001530AE">
      <w:pPr>
        <w:pStyle w:val="a9"/>
        <w:ind w:right="3401"/>
        <w:jc w:val="both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 </w:t>
      </w:r>
    </w:p>
    <w:p w:rsidR="001530AE" w:rsidRPr="00C32F82" w:rsidRDefault="001530AE" w:rsidP="001530AE">
      <w:pPr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Руководствуясь постановлением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Приказом Госстроя от 8 апреля 2013 года №112/ГС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информации», в целях реализации органами местного самоуправления положений </w:t>
      </w:r>
      <w:hyperlink r:id="rId7" w:history="1">
        <w:r w:rsidRPr="00C32F82">
          <w:rPr>
            <w:color w:val="000000"/>
            <w:sz w:val="24"/>
            <w:szCs w:val="24"/>
          </w:rPr>
          <w:t>части 4 статьи 165</w:t>
        </w:r>
      </w:hyperlink>
      <w:r w:rsidRPr="00C32F82">
        <w:rPr>
          <w:color w:val="000000"/>
          <w:sz w:val="24"/>
          <w:szCs w:val="24"/>
        </w:rPr>
        <w:t xml:space="preserve"> Жилищного кодекса Российской Федерации  </w:t>
      </w:r>
      <w:r w:rsidRPr="00C32F82">
        <w:rPr>
          <w:sz w:val="24"/>
          <w:szCs w:val="24"/>
        </w:rPr>
        <w:t>ПОСТАНОВЛЯЕТ:</w:t>
      </w:r>
    </w:p>
    <w:p w:rsidR="001530AE" w:rsidRPr="00C32F82" w:rsidRDefault="001530AE" w:rsidP="001530AE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1530AE" w:rsidRPr="00C32F82" w:rsidRDefault="001530AE" w:rsidP="001530AE">
      <w:pPr>
        <w:pStyle w:val="a9"/>
        <w:numPr>
          <w:ilvl w:val="0"/>
          <w:numId w:val="1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Утвердить административный регламент </w:t>
      </w:r>
      <w:r w:rsidRPr="00C32F82">
        <w:rPr>
          <w:rFonts w:ascii="Arial" w:hAnsi="Arial" w:cs="Arial"/>
          <w:color w:val="000000"/>
          <w:sz w:val="24"/>
          <w:szCs w:val="24"/>
        </w:rPr>
        <w:t>информационного взаимодействия администрации Чапаевского сельского поселения   и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выполняющих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C32F82">
        <w:rPr>
          <w:rFonts w:ascii="Arial" w:hAnsi="Arial" w:cs="Arial"/>
          <w:sz w:val="24"/>
          <w:szCs w:val="24"/>
        </w:rPr>
        <w:t xml:space="preserve"> (прилагается). </w:t>
      </w:r>
    </w:p>
    <w:p w:rsidR="009A42AA" w:rsidRPr="00C32F82" w:rsidRDefault="009A42AA" w:rsidP="009A42AA">
      <w:pPr>
        <w:pStyle w:val="a9"/>
        <w:tabs>
          <w:tab w:val="left" w:pos="851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1530AE" w:rsidRPr="00C32F82" w:rsidRDefault="001530AE" w:rsidP="001530AE">
      <w:pPr>
        <w:pStyle w:val="a9"/>
        <w:numPr>
          <w:ilvl w:val="0"/>
          <w:numId w:val="1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сельского поселения Смирнова В.Н</w:t>
      </w:r>
    </w:p>
    <w:p w:rsidR="009A42AA" w:rsidRPr="00C32F82" w:rsidRDefault="009A42AA" w:rsidP="009A42AA">
      <w:pPr>
        <w:pStyle w:val="a9"/>
        <w:tabs>
          <w:tab w:val="left" w:pos="851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1530AE" w:rsidRPr="00C32F82" w:rsidRDefault="001530AE" w:rsidP="001530AE">
      <w:pPr>
        <w:pStyle w:val="a9"/>
        <w:numPr>
          <w:ilvl w:val="0"/>
          <w:numId w:val="1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подписания. </w:t>
      </w:r>
      <w:r w:rsidR="009A42AA" w:rsidRPr="00C32F82">
        <w:rPr>
          <w:rFonts w:ascii="Arial" w:hAnsi="Arial" w:cs="Arial"/>
          <w:sz w:val="24"/>
          <w:szCs w:val="24"/>
        </w:rPr>
        <w:t xml:space="preserve"> </w:t>
      </w:r>
    </w:p>
    <w:p w:rsidR="001530AE" w:rsidRPr="00C32F82" w:rsidRDefault="001530AE" w:rsidP="001530AE">
      <w:pPr>
        <w:pStyle w:val="a9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530AE" w:rsidRPr="00C32F82" w:rsidRDefault="001530AE" w:rsidP="001530AE">
      <w:pPr>
        <w:pStyle w:val="a9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530AE" w:rsidRPr="00C32F82" w:rsidRDefault="001530AE" w:rsidP="001530AE">
      <w:pPr>
        <w:pStyle w:val="a9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530AE" w:rsidRPr="00C32F82" w:rsidRDefault="001530AE" w:rsidP="001530AE">
      <w:pPr>
        <w:pStyle w:val="a9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>Глава   поселения                                                                                           Г.А.Смирнова.</w:t>
      </w:r>
    </w:p>
    <w:p w:rsidR="009A42AA" w:rsidRPr="00C32F82" w:rsidRDefault="009A42AA" w:rsidP="001530AE">
      <w:pPr>
        <w:pStyle w:val="a9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9A42AA" w:rsidRPr="00C32F82" w:rsidRDefault="009A42AA" w:rsidP="001530AE">
      <w:pPr>
        <w:pStyle w:val="a9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9A42AA" w:rsidRPr="00C32F82" w:rsidRDefault="009A42AA" w:rsidP="001530AE">
      <w:pPr>
        <w:pStyle w:val="a9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530AE" w:rsidRPr="00C32F82" w:rsidRDefault="009A42AA" w:rsidP="009A42AA">
      <w:pPr>
        <w:pStyle w:val="a9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A42AA" w:rsidRPr="00C32F82" w:rsidRDefault="009A42AA" w:rsidP="009A42AA">
      <w:pPr>
        <w:pStyle w:val="a9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42AA" w:rsidRPr="00C32F82" w:rsidRDefault="009A42AA" w:rsidP="009A42AA">
      <w:pPr>
        <w:pStyle w:val="a9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9A42AA" w:rsidRPr="00C32F82" w:rsidRDefault="009A42AA" w:rsidP="009A42AA">
      <w:pPr>
        <w:pStyle w:val="a9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9A42AA" w:rsidRPr="00C32F82" w:rsidRDefault="009A42AA" w:rsidP="009A42AA">
      <w:pPr>
        <w:pStyle w:val="a9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9A42AA" w:rsidRPr="00C32F82" w:rsidRDefault="009A42AA" w:rsidP="009A42AA">
      <w:pPr>
        <w:pStyle w:val="a9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от 23.12.2013 г. № 31 </w:t>
      </w:r>
    </w:p>
    <w:p w:rsidR="009A42AA" w:rsidRPr="00C32F82" w:rsidRDefault="009A42AA" w:rsidP="009A42AA">
      <w:pPr>
        <w:pStyle w:val="a9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C32F82">
        <w:rPr>
          <w:rFonts w:ascii="Arial" w:hAnsi="Arial" w:cs="Arial"/>
          <w:sz w:val="24"/>
          <w:szCs w:val="24"/>
        </w:rPr>
        <w:t xml:space="preserve"> </w:t>
      </w:r>
    </w:p>
    <w:p w:rsidR="00B835D6" w:rsidRPr="00C32F82" w:rsidRDefault="00696B21" w:rsidP="00B835D6">
      <w:pPr>
        <w:jc w:val="center"/>
        <w:rPr>
          <w:b/>
          <w:color w:val="000000"/>
          <w:sz w:val="24"/>
          <w:szCs w:val="24"/>
        </w:rPr>
      </w:pPr>
      <w:hyperlink w:anchor="Par34" w:history="1">
        <w:r w:rsidR="00B835D6" w:rsidRPr="00C32F82">
          <w:rPr>
            <w:b/>
            <w:color w:val="000000"/>
            <w:sz w:val="24"/>
            <w:szCs w:val="24"/>
          </w:rPr>
          <w:t>Регламент</w:t>
        </w:r>
      </w:hyperlink>
    </w:p>
    <w:p w:rsidR="00B835D6" w:rsidRPr="00C32F82" w:rsidRDefault="00B835D6" w:rsidP="00B835D6">
      <w:pPr>
        <w:jc w:val="center"/>
        <w:rPr>
          <w:b/>
          <w:color w:val="000000"/>
          <w:sz w:val="24"/>
          <w:szCs w:val="24"/>
        </w:rPr>
      </w:pPr>
      <w:r w:rsidRPr="00C32F82">
        <w:rPr>
          <w:b/>
          <w:color w:val="000000"/>
          <w:sz w:val="24"/>
          <w:szCs w:val="24"/>
        </w:rPr>
        <w:t xml:space="preserve">информационного взаимодействия </w:t>
      </w:r>
      <w:r w:rsidR="00A2527F" w:rsidRPr="00C32F82">
        <w:rPr>
          <w:b/>
          <w:color w:val="000000"/>
          <w:sz w:val="24"/>
          <w:szCs w:val="24"/>
        </w:rPr>
        <w:t xml:space="preserve">администрации Чапаевского сельского поселения </w:t>
      </w:r>
      <w:r w:rsidR="00C76BE3" w:rsidRPr="00C32F82">
        <w:rPr>
          <w:b/>
          <w:color w:val="000000"/>
          <w:sz w:val="24"/>
          <w:szCs w:val="24"/>
        </w:rPr>
        <w:t xml:space="preserve"> </w:t>
      </w:r>
      <w:r w:rsidRPr="00C32F82">
        <w:rPr>
          <w:b/>
          <w:color w:val="000000"/>
          <w:sz w:val="24"/>
          <w:szCs w:val="24"/>
        </w:rPr>
        <w:t xml:space="preserve"> и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выполняющих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B835D6" w:rsidRPr="00C32F82" w:rsidRDefault="00B835D6" w:rsidP="00B835D6">
      <w:pPr>
        <w:jc w:val="center"/>
        <w:rPr>
          <w:color w:val="000000"/>
          <w:sz w:val="24"/>
          <w:szCs w:val="24"/>
        </w:rPr>
      </w:pPr>
    </w:p>
    <w:p w:rsidR="00B835D6" w:rsidRPr="00C32F82" w:rsidRDefault="00B835D6" w:rsidP="00B835D6">
      <w:pPr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C32F82">
        <w:rPr>
          <w:b/>
          <w:color w:val="000000"/>
          <w:sz w:val="24"/>
          <w:szCs w:val="24"/>
        </w:rPr>
        <w:t>1. Общие положения</w:t>
      </w:r>
    </w:p>
    <w:p w:rsidR="00B835D6" w:rsidRPr="00C32F82" w:rsidRDefault="00B835D6" w:rsidP="00B835D6">
      <w:pPr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835D6" w:rsidRPr="00C32F82" w:rsidRDefault="0025073F" w:rsidP="00B835D6">
      <w:pPr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1. </w:t>
      </w:r>
      <w:r w:rsidR="00B835D6" w:rsidRPr="00C32F82">
        <w:rPr>
          <w:color w:val="000000"/>
          <w:sz w:val="24"/>
          <w:szCs w:val="24"/>
        </w:rPr>
        <w:t xml:space="preserve">Настоящий регламент информационного </w:t>
      </w:r>
      <w:r w:rsidR="00C76BE3" w:rsidRPr="00C32F82">
        <w:rPr>
          <w:color w:val="000000"/>
          <w:sz w:val="24"/>
          <w:szCs w:val="24"/>
        </w:rPr>
        <w:t xml:space="preserve">взаимодействия </w:t>
      </w:r>
      <w:r w:rsidR="00A2527F" w:rsidRPr="00C32F82">
        <w:rPr>
          <w:color w:val="000000"/>
          <w:sz w:val="24"/>
          <w:szCs w:val="24"/>
        </w:rPr>
        <w:t xml:space="preserve">администрации Чапаевского сельского поселения </w:t>
      </w:r>
      <w:r w:rsidR="00C76BE3" w:rsidRPr="00C32F82">
        <w:rPr>
          <w:color w:val="000000"/>
          <w:sz w:val="24"/>
          <w:szCs w:val="24"/>
        </w:rPr>
        <w:t xml:space="preserve"> и лиц, осуществляющих </w:t>
      </w:r>
      <w:r w:rsidR="00B835D6" w:rsidRPr="00C32F82">
        <w:rPr>
          <w:color w:val="000000"/>
          <w:sz w:val="24"/>
          <w:szCs w:val="24"/>
        </w:rPr>
        <w:t>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(далее Регламент), разработан в соответствии с</w:t>
      </w:r>
      <w:r w:rsidR="00C76BE3" w:rsidRPr="00C32F82">
        <w:rPr>
          <w:color w:val="000000"/>
          <w:sz w:val="24"/>
          <w:szCs w:val="24"/>
        </w:rPr>
        <w:t xml:space="preserve"> </w:t>
      </w:r>
      <w:hyperlink r:id="rId8" w:history="1">
        <w:r w:rsidR="00C76BE3" w:rsidRPr="00C32F82">
          <w:rPr>
            <w:color w:val="000000"/>
            <w:sz w:val="24"/>
            <w:szCs w:val="24"/>
          </w:rPr>
          <w:t>п</w:t>
        </w:r>
        <w:r w:rsidR="00B835D6" w:rsidRPr="00C32F82">
          <w:rPr>
            <w:color w:val="000000"/>
            <w:sz w:val="24"/>
            <w:szCs w:val="24"/>
          </w:rPr>
          <w:t>остановлени</w:t>
        </w:r>
      </w:hyperlink>
      <w:r w:rsidR="00B835D6" w:rsidRPr="00C32F82">
        <w:rPr>
          <w:color w:val="000000"/>
          <w:sz w:val="24"/>
          <w:szCs w:val="24"/>
        </w:rPr>
        <w:t xml:space="preserve">ем Правительства Российской Федерации от 28 декабря 2012 года </w:t>
      </w:r>
      <w:r w:rsidR="00C76BE3" w:rsidRPr="00C32F82">
        <w:rPr>
          <w:color w:val="000000"/>
          <w:sz w:val="24"/>
          <w:szCs w:val="24"/>
        </w:rPr>
        <w:t>№</w:t>
      </w:r>
      <w:r w:rsidR="00B835D6" w:rsidRPr="00C32F82">
        <w:rPr>
          <w:color w:val="000000"/>
          <w:sz w:val="24"/>
          <w:szCs w:val="24"/>
        </w:rPr>
        <w:t xml:space="preserve"> 1468 </w:t>
      </w:r>
      <w:r w:rsidR="00C76BE3" w:rsidRPr="00C32F82">
        <w:rPr>
          <w:color w:val="000000"/>
          <w:sz w:val="24"/>
          <w:szCs w:val="24"/>
        </w:rPr>
        <w:t>«</w:t>
      </w:r>
      <w:r w:rsidR="00B835D6" w:rsidRPr="00C32F82">
        <w:rPr>
          <w:color w:val="000000"/>
          <w:sz w:val="24"/>
          <w:szCs w:val="24"/>
        </w:rPr>
        <w:t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C76BE3" w:rsidRPr="00C32F82">
        <w:rPr>
          <w:color w:val="000000"/>
          <w:sz w:val="24"/>
          <w:szCs w:val="24"/>
        </w:rPr>
        <w:t>»</w:t>
      </w:r>
      <w:r w:rsidR="00B835D6" w:rsidRPr="00C32F82">
        <w:rPr>
          <w:color w:val="000000"/>
          <w:sz w:val="24"/>
          <w:szCs w:val="24"/>
        </w:rPr>
        <w:t>, Приказом</w:t>
      </w:r>
      <w:r w:rsidR="00C76BE3" w:rsidRPr="00C32F82">
        <w:rPr>
          <w:color w:val="000000"/>
          <w:sz w:val="24"/>
          <w:szCs w:val="24"/>
        </w:rPr>
        <w:t xml:space="preserve"> </w:t>
      </w:r>
      <w:r w:rsidR="00B835D6" w:rsidRPr="00C32F82">
        <w:rPr>
          <w:color w:val="000000"/>
          <w:sz w:val="24"/>
          <w:szCs w:val="24"/>
        </w:rPr>
        <w:t>Госстроя от 8</w:t>
      </w:r>
      <w:r w:rsidR="00C76BE3" w:rsidRPr="00C32F82">
        <w:rPr>
          <w:color w:val="000000"/>
          <w:sz w:val="24"/>
          <w:szCs w:val="24"/>
        </w:rPr>
        <w:t xml:space="preserve"> апреля </w:t>
      </w:r>
      <w:r w:rsidR="00B835D6" w:rsidRPr="00C32F82">
        <w:rPr>
          <w:color w:val="000000"/>
          <w:sz w:val="24"/>
          <w:szCs w:val="24"/>
        </w:rPr>
        <w:t xml:space="preserve">2013 года №112/ГС «Об утверждении Методических рекомендаций по разработке органами местного самоуправления регламентов информационного взаимодействиялиц,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информации», в целях реализации органами местного самоуправления положений </w:t>
      </w:r>
      <w:hyperlink r:id="rId9" w:history="1">
        <w:r w:rsidR="00B835D6" w:rsidRPr="00C32F82">
          <w:rPr>
            <w:color w:val="000000"/>
            <w:sz w:val="24"/>
            <w:szCs w:val="24"/>
          </w:rPr>
          <w:t>части 4 статьи 165</w:t>
        </w:r>
      </w:hyperlink>
      <w:r w:rsidR="00B835D6" w:rsidRPr="00C32F82">
        <w:rPr>
          <w:color w:val="000000"/>
          <w:sz w:val="24"/>
          <w:szCs w:val="24"/>
        </w:rPr>
        <w:t xml:space="preserve"> Жилищного кодекса Российской Федерации.</w:t>
      </w:r>
    </w:p>
    <w:p w:rsidR="00B835D6" w:rsidRPr="00C32F82" w:rsidRDefault="00B835D6" w:rsidP="00B835D6">
      <w:pPr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835D6" w:rsidRPr="00C32F82" w:rsidRDefault="00B835D6" w:rsidP="00B835D6">
      <w:pPr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C32F82">
        <w:rPr>
          <w:b/>
          <w:color w:val="000000"/>
          <w:sz w:val="24"/>
          <w:szCs w:val="24"/>
        </w:rPr>
        <w:t>2. Перечень лиц, ответственных за  информационное взаимодействие</w:t>
      </w:r>
    </w:p>
    <w:p w:rsidR="00B835D6" w:rsidRPr="00C32F82" w:rsidRDefault="00B835D6" w:rsidP="00B835D6">
      <w:pPr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2.1. Во взаимодействии принимают участие следующие органы и организации: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2.1.1. лица, осуществляющие поставку коммунальных ресурсов и (или) оказание услуг, обязанные предоставлять информацию (далее - лица, осуществляющие поставку коммунальных ресурсов и (или) оказание услуг):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а)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0" w:name="Par55"/>
      <w:bookmarkEnd w:id="0"/>
      <w:r w:rsidRPr="00C32F82">
        <w:rPr>
          <w:color w:val="000000"/>
          <w:sz w:val="24"/>
          <w:szCs w:val="24"/>
        </w:rPr>
        <w:t>б) организации, осуществляющие предоставление коммунальных услуг в многоквартирных и жилых домах: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lastRenderedPageBreak/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10" w:history="1">
        <w:r w:rsidRPr="00C32F82">
          <w:rPr>
            <w:color w:val="000000"/>
            <w:sz w:val="24"/>
            <w:szCs w:val="24"/>
          </w:rPr>
          <w:t>пунктом 2 части 2 статьи 161</w:t>
        </w:r>
      </w:hyperlink>
      <w:r w:rsidRPr="00C32F82">
        <w:rPr>
          <w:color w:val="000000"/>
          <w:sz w:val="24"/>
          <w:szCs w:val="24"/>
        </w:rPr>
        <w:t xml:space="preserve"> Жилищного кодекса Российской Федерации, или собственниками жилых домов;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-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1" w:history="1">
        <w:r w:rsidRPr="00C32F82">
          <w:rPr>
            <w:color w:val="000000"/>
            <w:sz w:val="24"/>
            <w:szCs w:val="24"/>
          </w:rPr>
          <w:t>пунктом 1 части 2 статьи 161</w:t>
        </w:r>
      </w:hyperlink>
      <w:r w:rsidRPr="00C32F82">
        <w:rPr>
          <w:color w:val="000000"/>
          <w:sz w:val="24"/>
          <w:szCs w:val="24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</w:t>
      </w:r>
      <w:hyperlink w:anchor="Par55" w:history="1">
        <w:r w:rsidRPr="00C32F82">
          <w:rPr>
            <w:color w:val="000000"/>
            <w:sz w:val="24"/>
            <w:szCs w:val="24"/>
          </w:rPr>
          <w:t xml:space="preserve">подпункте </w:t>
        </w:r>
        <w:r w:rsidR="00250F0E" w:rsidRPr="00C32F82">
          <w:rPr>
            <w:color w:val="000000"/>
            <w:sz w:val="24"/>
            <w:szCs w:val="24"/>
          </w:rPr>
          <w:t>«</w:t>
        </w:r>
        <w:r w:rsidRPr="00C32F82">
          <w:rPr>
            <w:color w:val="000000"/>
            <w:sz w:val="24"/>
            <w:szCs w:val="24"/>
          </w:rPr>
          <w:t>б</w:t>
        </w:r>
      </w:hyperlink>
      <w:r w:rsidR="00250F0E" w:rsidRPr="00C32F82">
        <w:rPr>
          <w:color w:val="000000"/>
          <w:sz w:val="24"/>
          <w:szCs w:val="24"/>
        </w:rPr>
        <w:t>»</w:t>
      </w:r>
      <w:r w:rsidRPr="00C32F82">
        <w:rPr>
          <w:color w:val="000000"/>
          <w:sz w:val="24"/>
          <w:szCs w:val="24"/>
        </w:rPr>
        <w:t xml:space="preserve">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2" w:history="1">
        <w:r w:rsidRPr="00C32F82">
          <w:rPr>
            <w:color w:val="000000"/>
            <w:sz w:val="24"/>
            <w:szCs w:val="24"/>
          </w:rPr>
          <w:t>пунктом 2 части 2 статьи 161</w:t>
        </w:r>
      </w:hyperlink>
      <w:r w:rsidRPr="00C32F82">
        <w:rPr>
          <w:color w:val="000000"/>
          <w:sz w:val="24"/>
          <w:szCs w:val="24"/>
        </w:rPr>
        <w:t xml:space="preserve"> Жилищного кодекса Российской Федерации;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2.1.2. лица, отвечающие за эксплуатацию объектов коммунальной и инженерной инфраструктуры, расположенной на территории </w:t>
      </w:r>
      <w:r w:rsidR="00A2527F" w:rsidRPr="00C32F82">
        <w:rPr>
          <w:color w:val="000000"/>
          <w:sz w:val="24"/>
          <w:szCs w:val="24"/>
        </w:rPr>
        <w:t xml:space="preserve">администрации Чапаевского сельского поселения </w:t>
      </w:r>
      <w:r w:rsidRPr="00C32F82">
        <w:rPr>
          <w:color w:val="000000"/>
          <w:sz w:val="24"/>
          <w:szCs w:val="24"/>
        </w:rPr>
        <w:t xml:space="preserve">;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2.1.3. </w:t>
      </w:r>
      <w:r w:rsidR="00A2527F" w:rsidRPr="00C32F82">
        <w:rPr>
          <w:color w:val="000000"/>
          <w:sz w:val="24"/>
          <w:szCs w:val="24"/>
        </w:rPr>
        <w:t xml:space="preserve">администрация Чапаевского сельского поселения. </w:t>
      </w:r>
      <w:r w:rsidRPr="00C32F82">
        <w:rPr>
          <w:color w:val="000000"/>
          <w:sz w:val="24"/>
          <w:szCs w:val="24"/>
        </w:rPr>
        <w:t xml:space="preserve"> </w:t>
      </w:r>
      <w:r w:rsidR="00A2527F" w:rsidRPr="00C32F82">
        <w:rPr>
          <w:color w:val="000000"/>
          <w:sz w:val="24"/>
          <w:szCs w:val="24"/>
        </w:rPr>
        <w:t xml:space="preserve">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835D6" w:rsidRPr="00C32F82" w:rsidRDefault="00B835D6" w:rsidP="00B835D6">
      <w:pPr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2F82">
        <w:rPr>
          <w:b/>
          <w:sz w:val="24"/>
          <w:szCs w:val="24"/>
        </w:rPr>
        <w:t>3. Порядок информационного взаимодействия при передаче информации</w:t>
      </w:r>
    </w:p>
    <w:p w:rsidR="00B835D6" w:rsidRPr="00C32F82" w:rsidRDefault="00B835D6" w:rsidP="00B835D6">
      <w:pPr>
        <w:autoSpaceDN w:val="0"/>
        <w:adjustRightInd w:val="0"/>
        <w:jc w:val="both"/>
        <w:rPr>
          <w:sz w:val="24"/>
          <w:szCs w:val="24"/>
        </w:rPr>
      </w:pP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C32F82">
        <w:rPr>
          <w:sz w:val="24"/>
          <w:szCs w:val="24"/>
        </w:rPr>
        <w:t>3.1. Порядок предоставления информации в форме электронного паспорта многоквартирного дома (далее - электронный паспорт):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sz w:val="24"/>
          <w:szCs w:val="24"/>
        </w:rPr>
        <w:t>3.1.1.</w:t>
      </w:r>
      <w:r w:rsidR="00C76BE3" w:rsidRPr="00C32F82">
        <w:rPr>
          <w:color w:val="000000"/>
          <w:sz w:val="24"/>
          <w:szCs w:val="24"/>
        </w:rPr>
        <w:t xml:space="preserve"> </w:t>
      </w:r>
      <w:r w:rsidR="00A2527F" w:rsidRPr="00C32F82">
        <w:rPr>
          <w:color w:val="000000"/>
          <w:sz w:val="24"/>
          <w:szCs w:val="24"/>
        </w:rPr>
        <w:t>Администрация Чапаевского сельского поселения</w:t>
      </w:r>
      <w:r w:rsidR="00C76BE3" w:rsidRPr="00C32F82">
        <w:rPr>
          <w:color w:val="000000"/>
          <w:sz w:val="24"/>
          <w:szCs w:val="24"/>
        </w:rPr>
        <w:t xml:space="preserve"> </w:t>
      </w:r>
      <w:r w:rsidRPr="00C32F82">
        <w:rPr>
          <w:color w:val="000000"/>
          <w:sz w:val="24"/>
          <w:szCs w:val="24"/>
        </w:rPr>
        <w:t xml:space="preserve">размещает в открытом доступе на официальном сайте </w:t>
      </w:r>
      <w:r w:rsidR="00A2527F" w:rsidRPr="00C32F82">
        <w:rPr>
          <w:color w:val="000000"/>
          <w:sz w:val="24"/>
          <w:szCs w:val="24"/>
        </w:rPr>
        <w:t xml:space="preserve">администрации Чапаевского сельского поселения </w:t>
      </w:r>
      <w:r w:rsidRPr="00C32F82">
        <w:rPr>
          <w:color w:val="000000"/>
          <w:sz w:val="24"/>
          <w:szCs w:val="24"/>
        </w:rPr>
        <w:t xml:space="preserve"> в информационно-телекоммуникационной сети </w:t>
      </w:r>
      <w:r w:rsidR="00250F0E" w:rsidRPr="00C32F82">
        <w:rPr>
          <w:color w:val="000000"/>
          <w:sz w:val="24"/>
          <w:szCs w:val="24"/>
        </w:rPr>
        <w:t>«</w:t>
      </w:r>
      <w:r w:rsidRPr="00C32F82">
        <w:rPr>
          <w:color w:val="000000"/>
          <w:sz w:val="24"/>
          <w:szCs w:val="24"/>
        </w:rPr>
        <w:t>Интернет</w:t>
      </w:r>
      <w:r w:rsidR="00250F0E" w:rsidRPr="00C32F82">
        <w:rPr>
          <w:color w:val="000000"/>
          <w:sz w:val="24"/>
          <w:szCs w:val="24"/>
        </w:rPr>
        <w:t>»</w:t>
      </w:r>
      <w:r w:rsidRPr="00C32F82">
        <w:rPr>
          <w:color w:val="000000"/>
          <w:sz w:val="24"/>
          <w:szCs w:val="24"/>
        </w:rPr>
        <w:t xml:space="preserve"> (</w:t>
      </w:r>
      <w:hyperlink r:id="rId13" w:history="1">
        <w:r w:rsidR="00A2527F" w:rsidRPr="00C32F82">
          <w:rPr>
            <w:rStyle w:val="a7"/>
            <w:sz w:val="24"/>
            <w:szCs w:val="24"/>
            <w:lang w:val="en-US"/>
          </w:rPr>
          <w:t>www</w:t>
        </w:r>
        <w:r w:rsidR="00A2527F" w:rsidRPr="00C32F82">
          <w:rPr>
            <w:rStyle w:val="a7"/>
            <w:sz w:val="24"/>
            <w:szCs w:val="24"/>
          </w:rPr>
          <w:t>.</w:t>
        </w:r>
        <w:r w:rsidR="00A2527F" w:rsidRPr="00C32F82">
          <w:rPr>
            <w:rStyle w:val="a7"/>
            <w:sz w:val="24"/>
            <w:szCs w:val="24"/>
            <w:lang w:val="en-US"/>
          </w:rPr>
          <w:t>Chapaevo</w:t>
        </w:r>
        <w:r w:rsidR="00A2527F" w:rsidRPr="00C32F82">
          <w:rPr>
            <w:rStyle w:val="a7"/>
            <w:sz w:val="24"/>
            <w:szCs w:val="24"/>
          </w:rPr>
          <w:t>.ru</w:t>
        </w:r>
      </w:hyperlink>
      <w:r w:rsidRPr="00C32F82">
        <w:rPr>
          <w:color w:val="000000"/>
          <w:sz w:val="24"/>
          <w:szCs w:val="24"/>
        </w:rPr>
        <w:t xml:space="preserve">) </w:t>
      </w:r>
      <w:r w:rsidRPr="00C32F82">
        <w:rPr>
          <w:sz w:val="24"/>
          <w:szCs w:val="24"/>
        </w:rPr>
        <w:t xml:space="preserve">форму электронного паспорта для заполнения лицами, осуществляющими поставку коммунальных ресурсов и (или) оказание услуг, утвержденную Приказом Министерства регионального развития Российской Федерации от 8 апреля 2013 года №113/ГС «Об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документов».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3.1.2. Обязанность по предоставлению информации возникает: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</w:t>
      </w:r>
      <w:hyperlink r:id="rId14" w:history="1">
        <w:r w:rsidRPr="00C32F82">
          <w:rPr>
            <w:color w:val="000000"/>
            <w:sz w:val="24"/>
            <w:szCs w:val="24"/>
          </w:rPr>
          <w:t>пунктами 14</w:t>
        </w:r>
      </w:hyperlink>
      <w:r w:rsidRPr="00C32F82">
        <w:rPr>
          <w:color w:val="000000"/>
          <w:sz w:val="24"/>
          <w:szCs w:val="24"/>
        </w:rPr>
        <w:t xml:space="preserve"> - </w:t>
      </w:r>
      <w:hyperlink r:id="rId15" w:history="1">
        <w:r w:rsidRPr="00C32F82">
          <w:rPr>
            <w:color w:val="000000"/>
            <w:sz w:val="24"/>
            <w:szCs w:val="24"/>
          </w:rPr>
          <w:t>17</w:t>
        </w:r>
      </w:hyperlink>
      <w:r w:rsidRPr="00C32F82">
        <w:rPr>
          <w:color w:val="000000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</w:t>
      </w:r>
      <w:r w:rsidR="00250F0E" w:rsidRPr="00C32F82">
        <w:rPr>
          <w:color w:val="000000"/>
          <w:sz w:val="24"/>
          <w:szCs w:val="24"/>
        </w:rPr>
        <w:t>ода</w:t>
      </w:r>
      <w:r w:rsidRPr="00C32F82">
        <w:rPr>
          <w:color w:val="000000"/>
          <w:sz w:val="24"/>
          <w:szCs w:val="24"/>
        </w:rPr>
        <w:t xml:space="preserve"> </w:t>
      </w:r>
      <w:r w:rsidR="00250F0E" w:rsidRPr="00C32F82">
        <w:rPr>
          <w:color w:val="000000"/>
          <w:sz w:val="24"/>
          <w:szCs w:val="24"/>
        </w:rPr>
        <w:t>№</w:t>
      </w:r>
      <w:r w:rsidRPr="00C32F82">
        <w:rPr>
          <w:color w:val="000000"/>
          <w:sz w:val="24"/>
          <w:szCs w:val="24"/>
        </w:rPr>
        <w:t xml:space="preserve"> 354;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со дня заключения соответствующего договора.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lastRenderedPageBreak/>
        <w:t xml:space="preserve">3.1.3. Информация о многоквартирном доме в виде электронного паспорта предоставляется ежемесячно до 15 числа месяца, следующего за отчетным месяцем.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3.1.4. </w:t>
      </w:r>
      <w:r w:rsidR="00A2527F" w:rsidRPr="00C32F82">
        <w:rPr>
          <w:color w:val="000000"/>
          <w:sz w:val="24"/>
          <w:szCs w:val="24"/>
        </w:rPr>
        <w:t xml:space="preserve">Администрация Чапаевского сельского поселения </w:t>
      </w:r>
      <w:r w:rsidR="00C76BE3" w:rsidRPr="00C32F82">
        <w:rPr>
          <w:color w:val="000000"/>
          <w:sz w:val="24"/>
          <w:szCs w:val="24"/>
        </w:rPr>
        <w:t xml:space="preserve"> </w:t>
      </w:r>
      <w:r w:rsidRPr="00C32F82">
        <w:rPr>
          <w:color w:val="000000"/>
          <w:sz w:val="24"/>
          <w:szCs w:val="24"/>
        </w:rPr>
        <w:t>предоставляет лицам, указанным в пункте 3.1.2 настоящего регламента, индивидуальные данные (логин и пароль) для авторизации.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3.1.5. Ежедневно с момента официального опубликования в средствах массовой информации, лица, указанные в пункте 3.1.2 настоящего регламента, заполняют формы электронногопаспорта в режиме реального времени.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3.1.6. Информация о многоквартирном в виде электронного паспорта заполняется лицами,  указанными в пункте 3.1.2 настоящего регламента, через раздел </w:t>
      </w:r>
      <w:r w:rsidR="00645AA8" w:rsidRPr="00C32F82">
        <w:rPr>
          <w:color w:val="000000"/>
          <w:sz w:val="24"/>
          <w:szCs w:val="24"/>
        </w:rPr>
        <w:t>(наименование раздела)</w:t>
      </w:r>
      <w:r w:rsidRPr="00C32F82">
        <w:rPr>
          <w:color w:val="000000"/>
          <w:sz w:val="24"/>
          <w:szCs w:val="24"/>
        </w:rPr>
        <w:t xml:space="preserve"> после прохождения процедуры авторизации.</w:t>
      </w:r>
    </w:p>
    <w:p w:rsidR="00B835D6" w:rsidRPr="00C32F82" w:rsidRDefault="00B835D6" w:rsidP="00B835D6">
      <w:pPr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3.1.7. </w:t>
      </w:r>
      <w:r w:rsidRPr="00C32F82">
        <w:rPr>
          <w:sz w:val="24"/>
          <w:szCs w:val="24"/>
        </w:rPr>
        <w:t>Форма электронного паспорта заполняется отдельно по каждому многоквартирному дому лицами, указанными в пункте 3.1.2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3.1.8.Сотрудники </w:t>
      </w:r>
      <w:r w:rsidR="00A2527F" w:rsidRPr="00C32F82">
        <w:rPr>
          <w:color w:val="000000"/>
          <w:sz w:val="24"/>
          <w:szCs w:val="24"/>
        </w:rPr>
        <w:t xml:space="preserve">администрации Чапаевского сельского поселения </w:t>
      </w:r>
      <w:r w:rsidR="00C76BE3" w:rsidRPr="00C32F82">
        <w:rPr>
          <w:color w:val="000000"/>
          <w:sz w:val="24"/>
          <w:szCs w:val="24"/>
        </w:rPr>
        <w:t xml:space="preserve"> </w:t>
      </w:r>
      <w:r w:rsidRPr="00C32F82">
        <w:rPr>
          <w:color w:val="000000"/>
          <w:sz w:val="24"/>
          <w:szCs w:val="24"/>
        </w:rPr>
        <w:t>в режиме реального времени проверяют представленную информацию лицами, указанными в пункте 3.1.2 настоящего регламента.</w:t>
      </w:r>
    </w:p>
    <w:p w:rsidR="00B835D6" w:rsidRPr="00C32F82" w:rsidRDefault="00B835D6" w:rsidP="00B835D6">
      <w:pPr>
        <w:ind w:firstLine="540"/>
        <w:jc w:val="both"/>
        <w:rPr>
          <w:sz w:val="24"/>
          <w:szCs w:val="24"/>
        </w:rPr>
      </w:pPr>
      <w:r w:rsidRPr="00C32F82">
        <w:rPr>
          <w:sz w:val="24"/>
          <w:szCs w:val="24"/>
        </w:rPr>
        <w:t xml:space="preserve">3.1.9. </w:t>
      </w:r>
      <w:r w:rsidR="00A2527F" w:rsidRPr="00C32F82">
        <w:rPr>
          <w:sz w:val="24"/>
          <w:szCs w:val="24"/>
        </w:rPr>
        <w:t xml:space="preserve">Администрация Чапаевского сельского поселения </w:t>
      </w:r>
      <w:r w:rsidRPr="00C32F82">
        <w:rPr>
          <w:sz w:val="24"/>
          <w:szCs w:val="24"/>
        </w:rPr>
        <w:t xml:space="preserve"> обеспечивает направление автоматического ответного сообщения о факте получения информации через раздел </w:t>
      </w:r>
      <w:r w:rsidR="00645AA8" w:rsidRPr="00C32F82">
        <w:rPr>
          <w:color w:val="000000"/>
          <w:sz w:val="24"/>
          <w:szCs w:val="24"/>
        </w:rPr>
        <w:t>(наименование раздела)</w:t>
      </w:r>
      <w:r w:rsidRPr="00C32F82">
        <w:rPr>
          <w:sz w:val="24"/>
          <w:szCs w:val="24"/>
        </w:rPr>
        <w:t>.</w:t>
      </w:r>
    </w:p>
    <w:p w:rsidR="00B835D6" w:rsidRPr="00C32F82" w:rsidRDefault="00B835D6" w:rsidP="00B835D6">
      <w:pPr>
        <w:ind w:firstLine="540"/>
        <w:jc w:val="both"/>
        <w:rPr>
          <w:sz w:val="24"/>
          <w:szCs w:val="24"/>
        </w:rPr>
      </w:pPr>
      <w:r w:rsidRPr="00C32F82">
        <w:rPr>
          <w:sz w:val="24"/>
          <w:szCs w:val="24"/>
        </w:rPr>
        <w:t xml:space="preserve">3.1.10. Обязанность по предоставлению информации лиц, </w:t>
      </w:r>
      <w:r w:rsidRPr="00C32F82">
        <w:rPr>
          <w:color w:val="000000"/>
          <w:sz w:val="24"/>
          <w:szCs w:val="24"/>
        </w:rPr>
        <w:t>указанных в пункте 3.1.2 настоящего регламента</w:t>
      </w:r>
      <w:r w:rsidRPr="00C32F82">
        <w:rPr>
          <w:sz w:val="24"/>
          <w:szCs w:val="24"/>
        </w:rPr>
        <w:t>, считается выполненной при получении автоматического ответного сообщения, указанного в пункте 3.1.9. настоящего регламента, при условии надлежащего заполнения формы электронного паспорта.</w:t>
      </w:r>
    </w:p>
    <w:p w:rsidR="00B835D6" w:rsidRPr="00C32F82" w:rsidRDefault="00B835D6" w:rsidP="00B835D6">
      <w:pPr>
        <w:ind w:firstLine="540"/>
        <w:jc w:val="both"/>
        <w:rPr>
          <w:color w:val="000000"/>
          <w:sz w:val="24"/>
          <w:szCs w:val="24"/>
        </w:rPr>
      </w:pPr>
      <w:r w:rsidRPr="00C32F82">
        <w:rPr>
          <w:sz w:val="24"/>
          <w:szCs w:val="24"/>
        </w:rPr>
        <w:t xml:space="preserve">3.1.11. В случае некорректного заполнения формы электронного паспорта, </w:t>
      </w:r>
      <w:r w:rsidR="00A2527F" w:rsidRPr="00C32F82">
        <w:rPr>
          <w:color w:val="000000"/>
          <w:sz w:val="24"/>
          <w:szCs w:val="24"/>
        </w:rPr>
        <w:t xml:space="preserve">администрация Чапаевского сельского поселения </w:t>
      </w:r>
      <w:r w:rsidRPr="00C32F82">
        <w:rPr>
          <w:sz w:val="24"/>
          <w:szCs w:val="24"/>
        </w:rPr>
        <w:t xml:space="preserve"> в течение пяти рабочих дней со дня получения электронного паспорта информирует лиц, </w:t>
      </w:r>
      <w:r w:rsidRPr="00C32F82">
        <w:rPr>
          <w:color w:val="000000"/>
          <w:sz w:val="24"/>
          <w:szCs w:val="24"/>
        </w:rPr>
        <w:t>указанных в пункте 3.1.2 настоящего регламента</w:t>
      </w:r>
      <w:r w:rsidRPr="00C32F82">
        <w:rPr>
          <w:sz w:val="24"/>
          <w:szCs w:val="24"/>
        </w:rPr>
        <w:t xml:space="preserve">, через раздел </w:t>
      </w:r>
      <w:r w:rsidR="00645AA8" w:rsidRPr="00C32F82">
        <w:rPr>
          <w:color w:val="000000"/>
          <w:sz w:val="24"/>
          <w:szCs w:val="24"/>
        </w:rPr>
        <w:t xml:space="preserve">(наименование раздела) </w:t>
      </w:r>
      <w:r w:rsidRPr="00C32F82">
        <w:rPr>
          <w:sz w:val="24"/>
          <w:szCs w:val="24"/>
        </w:rPr>
        <w:t>о необходимости внесения корректировок с указанием замечаний, которые требуется устранить.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3.1.12. Обязанность по предоставлению информации лицами, указанными в пункте 3.1.2 настоящего регламента, считается выполненной при получении статуса </w:t>
      </w:r>
      <w:r w:rsidR="00A2527F" w:rsidRPr="00C32F82">
        <w:rPr>
          <w:color w:val="000000"/>
          <w:sz w:val="24"/>
          <w:szCs w:val="24"/>
        </w:rPr>
        <w:t>«верно».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3.1.13. Лица, указанные в пункте 3.1.2 настоящего регламента, получившие с</w:t>
      </w:r>
      <w:r w:rsidR="00ED4239" w:rsidRPr="00C32F82">
        <w:rPr>
          <w:color w:val="000000"/>
          <w:sz w:val="24"/>
          <w:szCs w:val="24"/>
        </w:rPr>
        <w:t>ообщение</w:t>
      </w:r>
      <w:r w:rsidRPr="00C32F82">
        <w:rPr>
          <w:color w:val="000000"/>
          <w:sz w:val="24"/>
          <w:szCs w:val="24"/>
        </w:rPr>
        <w:t>, указанн</w:t>
      </w:r>
      <w:r w:rsidR="00ED4239" w:rsidRPr="00C32F82">
        <w:rPr>
          <w:color w:val="000000"/>
          <w:sz w:val="24"/>
          <w:szCs w:val="24"/>
        </w:rPr>
        <w:t>ое</w:t>
      </w:r>
      <w:r w:rsidRPr="00C32F82">
        <w:rPr>
          <w:color w:val="000000"/>
          <w:sz w:val="24"/>
          <w:szCs w:val="24"/>
        </w:rPr>
        <w:t xml:space="preserve"> в </w:t>
      </w:r>
      <w:hyperlink w:anchor="Par87" w:history="1">
        <w:r w:rsidRPr="00C32F82">
          <w:rPr>
            <w:color w:val="000000"/>
            <w:sz w:val="24"/>
            <w:szCs w:val="24"/>
          </w:rPr>
          <w:t>пункте 3.1.</w:t>
        </w:r>
      </w:hyperlink>
      <w:r w:rsidRPr="00C32F82">
        <w:rPr>
          <w:color w:val="000000"/>
          <w:sz w:val="24"/>
          <w:szCs w:val="24"/>
        </w:rPr>
        <w:t>1</w:t>
      </w:r>
      <w:r w:rsidR="00ED4239" w:rsidRPr="00C32F82">
        <w:rPr>
          <w:color w:val="000000"/>
          <w:sz w:val="24"/>
          <w:szCs w:val="24"/>
        </w:rPr>
        <w:t>1</w:t>
      </w:r>
      <w:r w:rsidRPr="00C32F82">
        <w:rPr>
          <w:color w:val="000000"/>
          <w:sz w:val="24"/>
          <w:szCs w:val="24"/>
        </w:rPr>
        <w:t xml:space="preserve"> настоящего регламента, обязаны в течение пяти рабочих дней устранить замечания, и доработать форму электронного паспорта в порядке, предусмотренном </w:t>
      </w:r>
      <w:hyperlink w:anchor="Par84" w:history="1">
        <w:r w:rsidRPr="00C32F82">
          <w:rPr>
            <w:color w:val="000000"/>
            <w:sz w:val="24"/>
            <w:szCs w:val="24"/>
          </w:rPr>
          <w:t>пунктами 3.1.</w:t>
        </w:r>
      </w:hyperlink>
      <w:r w:rsidRPr="00C32F82">
        <w:rPr>
          <w:color w:val="000000"/>
          <w:sz w:val="24"/>
          <w:szCs w:val="24"/>
        </w:rPr>
        <w:t xml:space="preserve">4 - </w:t>
      </w:r>
      <w:hyperlink w:anchor="Par86" w:history="1">
        <w:r w:rsidRPr="00C32F82">
          <w:rPr>
            <w:color w:val="000000"/>
            <w:sz w:val="24"/>
            <w:szCs w:val="24"/>
          </w:rPr>
          <w:t>3.1.</w:t>
        </w:r>
      </w:hyperlink>
      <w:r w:rsidRPr="00C32F82">
        <w:rPr>
          <w:color w:val="000000"/>
          <w:sz w:val="24"/>
          <w:szCs w:val="24"/>
        </w:rPr>
        <w:t>10 настоящего регламента.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 Порядок предоставления информации в форме электронного документа для предоставления информации о состоянии расположенных на территории </w:t>
      </w:r>
      <w:r w:rsidR="00A2527F" w:rsidRPr="00C32F82">
        <w:rPr>
          <w:color w:val="000000"/>
          <w:sz w:val="24"/>
          <w:szCs w:val="24"/>
        </w:rPr>
        <w:t xml:space="preserve">администрации Чапаевского сельского поселения </w:t>
      </w:r>
      <w:r w:rsidRPr="00C32F82">
        <w:rPr>
          <w:color w:val="000000"/>
          <w:sz w:val="24"/>
          <w:szCs w:val="24"/>
        </w:rPr>
        <w:t xml:space="preserve"> объектов коммунальной и инженерной инфраструктуры (далее - электронный документ).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3.2.1. </w:t>
      </w:r>
      <w:r w:rsidR="00A2527F" w:rsidRPr="00C32F82">
        <w:rPr>
          <w:color w:val="000000"/>
          <w:sz w:val="24"/>
          <w:szCs w:val="24"/>
        </w:rPr>
        <w:t xml:space="preserve">Администрация Чапаевского сельского поселения </w:t>
      </w:r>
      <w:r w:rsidRPr="00C32F82">
        <w:rPr>
          <w:color w:val="000000"/>
          <w:sz w:val="24"/>
          <w:szCs w:val="24"/>
        </w:rPr>
        <w:t xml:space="preserve"> размещает в открытом доступе на официальном сайте </w:t>
      </w:r>
      <w:r w:rsidR="00A2527F" w:rsidRPr="00C32F82">
        <w:rPr>
          <w:color w:val="000000"/>
          <w:sz w:val="24"/>
          <w:szCs w:val="24"/>
        </w:rPr>
        <w:t xml:space="preserve">администрации Чапаевского сельского поселения </w:t>
      </w:r>
      <w:r w:rsidRPr="00C32F82">
        <w:rPr>
          <w:color w:val="000000"/>
          <w:sz w:val="24"/>
          <w:szCs w:val="24"/>
        </w:rPr>
        <w:t xml:space="preserve"> в информационно-телекоммуникационной сети </w:t>
      </w:r>
      <w:r w:rsidR="00A406D1" w:rsidRPr="00C32F82">
        <w:rPr>
          <w:color w:val="000000"/>
          <w:sz w:val="24"/>
          <w:szCs w:val="24"/>
        </w:rPr>
        <w:t>«</w:t>
      </w:r>
      <w:r w:rsidRPr="00C32F82">
        <w:rPr>
          <w:color w:val="000000"/>
          <w:sz w:val="24"/>
          <w:szCs w:val="24"/>
        </w:rPr>
        <w:t>Интернет</w:t>
      </w:r>
      <w:r w:rsidR="00A406D1" w:rsidRPr="00C32F82">
        <w:rPr>
          <w:color w:val="000000"/>
          <w:sz w:val="24"/>
          <w:szCs w:val="24"/>
        </w:rPr>
        <w:t>»</w:t>
      </w:r>
      <w:r w:rsidRPr="00C32F82">
        <w:rPr>
          <w:color w:val="000000"/>
          <w:sz w:val="24"/>
          <w:szCs w:val="24"/>
        </w:rPr>
        <w:t xml:space="preserve"> (</w:t>
      </w:r>
      <w:hyperlink r:id="rId16" w:history="1">
        <w:r w:rsidR="00A2527F" w:rsidRPr="00C32F82">
          <w:rPr>
            <w:rStyle w:val="a7"/>
            <w:sz w:val="24"/>
            <w:szCs w:val="24"/>
            <w:lang w:val="en-US"/>
          </w:rPr>
          <w:t>www</w:t>
        </w:r>
        <w:r w:rsidR="00A2527F" w:rsidRPr="00C32F82">
          <w:rPr>
            <w:rStyle w:val="a7"/>
            <w:sz w:val="24"/>
            <w:szCs w:val="24"/>
          </w:rPr>
          <w:t>.</w:t>
        </w:r>
        <w:r w:rsidR="00A2527F" w:rsidRPr="00C32F82">
          <w:rPr>
            <w:rStyle w:val="a7"/>
            <w:sz w:val="24"/>
            <w:szCs w:val="24"/>
            <w:lang w:val="en-US"/>
          </w:rPr>
          <w:t>Chapaevo</w:t>
        </w:r>
        <w:r w:rsidR="00A2527F" w:rsidRPr="00C32F82">
          <w:rPr>
            <w:rStyle w:val="a7"/>
            <w:sz w:val="24"/>
            <w:szCs w:val="24"/>
          </w:rPr>
          <w:t>.ru</w:t>
        </w:r>
      </w:hyperlink>
      <w:r w:rsidRPr="00C32F82">
        <w:rPr>
          <w:color w:val="000000"/>
          <w:sz w:val="24"/>
          <w:szCs w:val="24"/>
        </w:rPr>
        <w:t xml:space="preserve">) </w:t>
      </w:r>
      <w:r w:rsidRPr="00C32F82">
        <w:rPr>
          <w:sz w:val="24"/>
          <w:szCs w:val="24"/>
        </w:rPr>
        <w:t xml:space="preserve">форму электронного документа для заполнения лицами, отвечающими за эксплуатацию объектов коммунальной и инженерной инфраструктуры, расположенной на территории </w:t>
      </w:r>
      <w:r w:rsidR="00A2527F" w:rsidRPr="00C32F82">
        <w:rPr>
          <w:color w:val="000000"/>
          <w:sz w:val="24"/>
          <w:szCs w:val="24"/>
        </w:rPr>
        <w:t>администраци</w:t>
      </w:r>
      <w:r w:rsidR="00A2527F" w:rsidRPr="00C32F82">
        <w:rPr>
          <w:color w:val="000000"/>
          <w:sz w:val="24"/>
          <w:szCs w:val="24"/>
          <w:lang w:val="en-US"/>
        </w:rPr>
        <w:t>b</w:t>
      </w:r>
      <w:r w:rsidR="00A2527F" w:rsidRPr="00C32F82">
        <w:rPr>
          <w:color w:val="000000"/>
          <w:sz w:val="24"/>
          <w:szCs w:val="24"/>
        </w:rPr>
        <w:t xml:space="preserve"> Чапаевского сельского поселения </w:t>
      </w:r>
      <w:r w:rsidRPr="00C32F82">
        <w:rPr>
          <w:sz w:val="24"/>
          <w:szCs w:val="24"/>
        </w:rPr>
        <w:t xml:space="preserve">, утвержденную Приказом Министерства регионального развития Российской Федерации от 8 апреля 2013 года №113/ГС «Об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документов».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3.2.2. Обязанность по предоставлению информации возникает</w:t>
      </w:r>
      <w:r w:rsidR="00A2527F" w:rsidRPr="00C32F82">
        <w:rPr>
          <w:color w:val="000000"/>
          <w:sz w:val="24"/>
          <w:szCs w:val="24"/>
        </w:rPr>
        <w:t xml:space="preserve"> </w:t>
      </w:r>
      <w:r w:rsidRPr="00C32F82">
        <w:rPr>
          <w:color w:val="000000"/>
          <w:sz w:val="24"/>
          <w:szCs w:val="24"/>
        </w:rPr>
        <w:t xml:space="preserve">в отношении лиц, </w:t>
      </w:r>
      <w:r w:rsidRPr="00C32F82">
        <w:rPr>
          <w:sz w:val="24"/>
          <w:szCs w:val="24"/>
        </w:rPr>
        <w:lastRenderedPageBreak/>
        <w:t xml:space="preserve">отвечающих за эксплуатацию объектов коммунальной и инженерной инфраструктуры, расположенной на территории </w:t>
      </w:r>
      <w:r w:rsidR="00A2527F" w:rsidRPr="00C32F82">
        <w:rPr>
          <w:color w:val="000000"/>
          <w:sz w:val="24"/>
          <w:szCs w:val="24"/>
        </w:rPr>
        <w:t xml:space="preserve">  Чапаевского сельского поселения;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3.2.3. Информация об объектах коммунальной и инженерной инфраструктуры в форме электронных документов предоставляется ежемесячно до 15 числа месяца, следующего за отчетным месяцем.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3.2.4. </w:t>
      </w:r>
      <w:r w:rsidR="00A2527F" w:rsidRPr="00C32F82">
        <w:rPr>
          <w:color w:val="000000"/>
          <w:sz w:val="24"/>
          <w:szCs w:val="24"/>
        </w:rPr>
        <w:t xml:space="preserve">Администрация Чапаевского сельского поселения </w:t>
      </w:r>
      <w:r w:rsidRPr="00C32F82">
        <w:rPr>
          <w:color w:val="000000"/>
          <w:sz w:val="24"/>
          <w:szCs w:val="24"/>
        </w:rPr>
        <w:t xml:space="preserve"> предоставляет лицам, указанным в пункте 3.2.2 настоящего регламента, индивидуальные данные (логин и пароль) для авторизации.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3.2.5. Ежедневно с момента официального опубликования в средствах массовой информации, лица, указанные в пункте 3.2.2 настоящего регламента, заполняют формы электронныхдокументов в режиме реального времени. 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3.2.6. Информация о состоянии расположенных на территории </w:t>
      </w:r>
      <w:r w:rsidR="0007322D" w:rsidRPr="00C32F82">
        <w:rPr>
          <w:color w:val="000000"/>
          <w:sz w:val="24"/>
          <w:szCs w:val="24"/>
        </w:rPr>
        <w:t xml:space="preserve"> </w:t>
      </w:r>
      <w:r w:rsidR="00A2527F" w:rsidRPr="00C32F82">
        <w:rPr>
          <w:color w:val="000000"/>
          <w:sz w:val="24"/>
          <w:szCs w:val="24"/>
        </w:rPr>
        <w:t xml:space="preserve"> Чапаевского сельского поселения </w:t>
      </w:r>
      <w:r w:rsidRPr="00C32F82">
        <w:rPr>
          <w:color w:val="000000"/>
          <w:sz w:val="24"/>
          <w:szCs w:val="24"/>
        </w:rPr>
        <w:t xml:space="preserve"> объектов коммунальной и инженерной инфраструктуры в виде электронного документа заполняется лицами,  указанными в пункте 3.2.2 настоящего регламента, через раздел </w:t>
      </w:r>
      <w:r w:rsidR="00645AA8" w:rsidRPr="00C32F82">
        <w:rPr>
          <w:color w:val="000000"/>
          <w:sz w:val="24"/>
          <w:szCs w:val="24"/>
        </w:rPr>
        <w:t xml:space="preserve">(наименование раздела) </w:t>
      </w:r>
      <w:r w:rsidRPr="00C32F82">
        <w:rPr>
          <w:color w:val="000000"/>
          <w:sz w:val="24"/>
          <w:szCs w:val="24"/>
        </w:rPr>
        <w:t>после прохождения процедуры авторизации.</w:t>
      </w:r>
    </w:p>
    <w:p w:rsidR="00B835D6" w:rsidRPr="00C32F82" w:rsidRDefault="00B835D6" w:rsidP="00B835D6">
      <w:pPr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3.2.7. </w:t>
      </w:r>
      <w:r w:rsidRPr="00C32F82">
        <w:rPr>
          <w:sz w:val="24"/>
          <w:szCs w:val="24"/>
        </w:rPr>
        <w:t>Форма электронного документа заполняется отдельно по каждому объекту.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3.2.8.Сотрудники </w:t>
      </w:r>
      <w:r w:rsidR="0025073F" w:rsidRPr="00C32F82">
        <w:rPr>
          <w:color w:val="000000"/>
          <w:sz w:val="24"/>
          <w:szCs w:val="24"/>
        </w:rPr>
        <w:t xml:space="preserve">уполномоченного структурного подразделения </w:t>
      </w:r>
      <w:r w:rsidRPr="00C32F82">
        <w:rPr>
          <w:color w:val="000000"/>
          <w:sz w:val="24"/>
          <w:szCs w:val="24"/>
        </w:rPr>
        <w:t>в режиме реального времени проверяют представленную информацию лицами, указанными в пункте 3.2.2 настоящего регламента.</w:t>
      </w:r>
    </w:p>
    <w:p w:rsidR="00B835D6" w:rsidRPr="00C32F82" w:rsidRDefault="00B835D6" w:rsidP="00B835D6">
      <w:pPr>
        <w:ind w:firstLine="540"/>
        <w:jc w:val="both"/>
        <w:rPr>
          <w:sz w:val="24"/>
          <w:szCs w:val="24"/>
        </w:rPr>
      </w:pPr>
      <w:r w:rsidRPr="00C32F82">
        <w:rPr>
          <w:sz w:val="24"/>
          <w:szCs w:val="24"/>
        </w:rPr>
        <w:t xml:space="preserve">3.2.9. </w:t>
      </w:r>
      <w:r w:rsidR="00A2527F" w:rsidRPr="00C32F82">
        <w:rPr>
          <w:color w:val="000000"/>
          <w:sz w:val="24"/>
          <w:szCs w:val="24"/>
        </w:rPr>
        <w:t xml:space="preserve">Администрация Чапаевского сельского поселения </w:t>
      </w:r>
      <w:r w:rsidR="00C17A74" w:rsidRPr="00C32F82">
        <w:rPr>
          <w:color w:val="000000"/>
          <w:sz w:val="24"/>
          <w:szCs w:val="24"/>
        </w:rPr>
        <w:t xml:space="preserve"> </w:t>
      </w:r>
      <w:r w:rsidRPr="00C32F82">
        <w:rPr>
          <w:sz w:val="24"/>
          <w:szCs w:val="24"/>
        </w:rPr>
        <w:t xml:space="preserve">обеспечивает направление автоматического ответного сообщения о факте получения информации через раздел </w:t>
      </w:r>
      <w:r w:rsidR="0007322D" w:rsidRPr="00C32F82">
        <w:rPr>
          <w:color w:val="000000"/>
          <w:sz w:val="24"/>
          <w:szCs w:val="24"/>
        </w:rPr>
        <w:t>ЖКХ.</w:t>
      </w:r>
    </w:p>
    <w:p w:rsidR="00B835D6" w:rsidRPr="00C32F82" w:rsidRDefault="00B835D6" w:rsidP="00B835D6">
      <w:pPr>
        <w:ind w:firstLine="540"/>
        <w:jc w:val="both"/>
        <w:rPr>
          <w:sz w:val="24"/>
          <w:szCs w:val="24"/>
        </w:rPr>
      </w:pPr>
      <w:r w:rsidRPr="00C32F82">
        <w:rPr>
          <w:sz w:val="24"/>
          <w:szCs w:val="24"/>
        </w:rPr>
        <w:t xml:space="preserve">3.2.10. Обязанность по предоставлению информации лиц, </w:t>
      </w:r>
      <w:r w:rsidRPr="00C32F82">
        <w:rPr>
          <w:color w:val="000000"/>
          <w:sz w:val="24"/>
          <w:szCs w:val="24"/>
        </w:rPr>
        <w:t>указанных в пункте 3.2.2 настоящего регламента</w:t>
      </w:r>
      <w:r w:rsidRPr="00C32F82">
        <w:rPr>
          <w:sz w:val="24"/>
          <w:szCs w:val="24"/>
        </w:rPr>
        <w:t>, считается выполненной при получении автоматического ответного сообщения, указанного в пункте 3.2.9. настоящего регламента, при условии надлежащего заполнения формы электронного документа.</w:t>
      </w:r>
    </w:p>
    <w:p w:rsidR="00B835D6" w:rsidRPr="00C32F82" w:rsidRDefault="00B835D6" w:rsidP="00B835D6">
      <w:pPr>
        <w:ind w:firstLine="540"/>
        <w:jc w:val="both"/>
        <w:rPr>
          <w:color w:val="000000"/>
          <w:sz w:val="24"/>
          <w:szCs w:val="24"/>
        </w:rPr>
      </w:pPr>
      <w:r w:rsidRPr="00C32F82">
        <w:rPr>
          <w:sz w:val="24"/>
          <w:szCs w:val="24"/>
        </w:rPr>
        <w:t xml:space="preserve">3.2.11. В случае некорректного заполнения формы электронного документа, </w:t>
      </w:r>
      <w:r w:rsidR="00A2527F" w:rsidRPr="00C32F82">
        <w:rPr>
          <w:sz w:val="24"/>
          <w:szCs w:val="24"/>
        </w:rPr>
        <w:t xml:space="preserve">администрация Чапаевского сельского поселения </w:t>
      </w:r>
      <w:r w:rsidRPr="00C32F82">
        <w:rPr>
          <w:sz w:val="24"/>
          <w:szCs w:val="24"/>
        </w:rPr>
        <w:t xml:space="preserve"> в течение пяти рабочих дней со дня получения электронного паспорта информирует лиц, </w:t>
      </w:r>
      <w:r w:rsidRPr="00C32F82">
        <w:rPr>
          <w:color w:val="000000"/>
          <w:sz w:val="24"/>
          <w:szCs w:val="24"/>
        </w:rPr>
        <w:t>указанных в пункте 3.2.2 настоящего регламента</w:t>
      </w:r>
      <w:r w:rsidRPr="00C32F82">
        <w:rPr>
          <w:sz w:val="24"/>
          <w:szCs w:val="24"/>
        </w:rPr>
        <w:t xml:space="preserve">,  через раздел </w:t>
      </w:r>
      <w:r w:rsidR="00645AA8" w:rsidRPr="00C32F82">
        <w:rPr>
          <w:color w:val="000000"/>
          <w:sz w:val="24"/>
          <w:szCs w:val="24"/>
        </w:rPr>
        <w:t xml:space="preserve">(наименование раздела) </w:t>
      </w:r>
      <w:r w:rsidRPr="00C32F82">
        <w:rPr>
          <w:sz w:val="24"/>
          <w:szCs w:val="24"/>
        </w:rPr>
        <w:t>о необходимости внесения корректировок с указанием замечаний, которые требуется устранить.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 xml:space="preserve">3.2.12. Обязанность по предоставлению информации лицами, указанными в пункте 3.2.2 настоящего регламента, считается выполненной при получении </w:t>
      </w:r>
      <w:r w:rsidR="00ED4239" w:rsidRPr="00C32F82">
        <w:rPr>
          <w:color w:val="000000"/>
          <w:sz w:val="24"/>
          <w:szCs w:val="24"/>
        </w:rPr>
        <w:t xml:space="preserve">соответствующего сообщения об отсутствии </w:t>
      </w:r>
      <w:r w:rsidRPr="00C32F82">
        <w:rPr>
          <w:color w:val="000000"/>
          <w:sz w:val="24"/>
          <w:szCs w:val="24"/>
        </w:rPr>
        <w:t>замечаний.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32F82">
        <w:rPr>
          <w:color w:val="000000"/>
          <w:sz w:val="24"/>
          <w:szCs w:val="24"/>
        </w:rPr>
        <w:t>3.2.13. Лица, указанные в пункте 3.2.2 настоящего регламента, получившие с</w:t>
      </w:r>
      <w:r w:rsidR="00ED4239" w:rsidRPr="00C32F82">
        <w:rPr>
          <w:color w:val="000000"/>
          <w:sz w:val="24"/>
          <w:szCs w:val="24"/>
        </w:rPr>
        <w:t>ообщение</w:t>
      </w:r>
      <w:r w:rsidRPr="00C32F82">
        <w:rPr>
          <w:color w:val="000000"/>
          <w:sz w:val="24"/>
          <w:szCs w:val="24"/>
        </w:rPr>
        <w:t>, указанн</w:t>
      </w:r>
      <w:r w:rsidR="00ED4239" w:rsidRPr="00C32F82">
        <w:rPr>
          <w:color w:val="000000"/>
          <w:sz w:val="24"/>
          <w:szCs w:val="24"/>
        </w:rPr>
        <w:t>ое</w:t>
      </w:r>
      <w:r w:rsidRPr="00C32F82">
        <w:rPr>
          <w:color w:val="000000"/>
          <w:sz w:val="24"/>
          <w:szCs w:val="24"/>
        </w:rPr>
        <w:t xml:space="preserve"> в </w:t>
      </w:r>
      <w:hyperlink w:anchor="Par87" w:history="1">
        <w:r w:rsidRPr="00C32F82">
          <w:rPr>
            <w:color w:val="000000"/>
            <w:sz w:val="24"/>
            <w:szCs w:val="24"/>
          </w:rPr>
          <w:t>пункте 3.2.</w:t>
        </w:r>
      </w:hyperlink>
      <w:r w:rsidRPr="00C32F82">
        <w:rPr>
          <w:color w:val="000000"/>
          <w:sz w:val="24"/>
          <w:szCs w:val="24"/>
        </w:rPr>
        <w:t>1</w:t>
      </w:r>
      <w:r w:rsidR="00ED4239" w:rsidRPr="00C32F82">
        <w:rPr>
          <w:color w:val="000000"/>
          <w:sz w:val="24"/>
          <w:szCs w:val="24"/>
        </w:rPr>
        <w:t>1</w:t>
      </w:r>
      <w:r w:rsidRPr="00C32F82">
        <w:rPr>
          <w:color w:val="000000"/>
          <w:sz w:val="24"/>
          <w:szCs w:val="24"/>
        </w:rPr>
        <w:t xml:space="preserve"> настоящего регламента, обязаны в течение пяти рабочих дней устранить замечания, и доработать форму электронного паспорта в порядке, предусмотренном </w:t>
      </w:r>
      <w:hyperlink w:anchor="Par84" w:history="1">
        <w:r w:rsidRPr="00C32F82">
          <w:rPr>
            <w:color w:val="000000"/>
            <w:sz w:val="24"/>
            <w:szCs w:val="24"/>
          </w:rPr>
          <w:t>пунктами 3.2.</w:t>
        </w:r>
      </w:hyperlink>
      <w:r w:rsidRPr="00C32F82">
        <w:rPr>
          <w:color w:val="000000"/>
          <w:sz w:val="24"/>
          <w:szCs w:val="24"/>
        </w:rPr>
        <w:t xml:space="preserve">4 - </w:t>
      </w:r>
      <w:hyperlink w:anchor="Par86" w:history="1">
        <w:r w:rsidRPr="00C32F82">
          <w:rPr>
            <w:color w:val="000000"/>
            <w:sz w:val="24"/>
            <w:szCs w:val="24"/>
          </w:rPr>
          <w:t>3.2.</w:t>
        </w:r>
      </w:hyperlink>
      <w:r w:rsidRPr="00C32F82">
        <w:rPr>
          <w:color w:val="000000"/>
          <w:sz w:val="24"/>
          <w:szCs w:val="24"/>
        </w:rPr>
        <w:t>10 настоящего регламента.</w:t>
      </w:r>
    </w:p>
    <w:p w:rsidR="00B835D6" w:rsidRPr="00C32F82" w:rsidRDefault="00B835D6" w:rsidP="00B835D6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ED4239" w:rsidRPr="00C32F82" w:rsidRDefault="00B835D6" w:rsidP="00ED4239">
      <w:pPr>
        <w:autoSpaceDN w:val="0"/>
        <w:adjustRightInd w:val="0"/>
        <w:jc w:val="center"/>
        <w:rPr>
          <w:b/>
          <w:sz w:val="24"/>
          <w:szCs w:val="24"/>
        </w:rPr>
      </w:pPr>
      <w:r w:rsidRPr="00C32F82">
        <w:rPr>
          <w:b/>
          <w:color w:val="000000"/>
          <w:sz w:val="24"/>
          <w:szCs w:val="24"/>
        </w:rPr>
        <w:t>4.</w:t>
      </w:r>
      <w:r w:rsidRPr="00C32F82">
        <w:rPr>
          <w:b/>
          <w:sz w:val="24"/>
          <w:szCs w:val="24"/>
        </w:rPr>
        <w:t xml:space="preserve">Порядок информационного взаимодействия </w:t>
      </w:r>
    </w:p>
    <w:p w:rsidR="00B835D6" w:rsidRPr="00C32F82" w:rsidRDefault="00B835D6" w:rsidP="00ED4239">
      <w:pPr>
        <w:autoSpaceDN w:val="0"/>
        <w:adjustRightInd w:val="0"/>
        <w:jc w:val="center"/>
        <w:rPr>
          <w:b/>
          <w:sz w:val="24"/>
          <w:szCs w:val="24"/>
        </w:rPr>
      </w:pPr>
      <w:r w:rsidRPr="00C32F82">
        <w:rPr>
          <w:b/>
          <w:sz w:val="24"/>
          <w:szCs w:val="24"/>
        </w:rPr>
        <w:t>при изменении</w:t>
      </w:r>
      <w:r w:rsidR="008D7C13" w:rsidRPr="00C32F82">
        <w:rPr>
          <w:b/>
          <w:sz w:val="24"/>
          <w:szCs w:val="24"/>
        </w:rPr>
        <w:t xml:space="preserve"> </w:t>
      </w:r>
      <w:r w:rsidRPr="00C32F82">
        <w:rPr>
          <w:b/>
          <w:sz w:val="24"/>
          <w:szCs w:val="24"/>
        </w:rPr>
        <w:t>предоставленной информации</w:t>
      </w:r>
    </w:p>
    <w:p w:rsidR="00B835D6" w:rsidRPr="00C32F82" w:rsidRDefault="00B835D6" w:rsidP="00B835D6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835D6" w:rsidRPr="00C32F82" w:rsidRDefault="00B835D6" w:rsidP="00B835D6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C32F82">
        <w:rPr>
          <w:sz w:val="24"/>
          <w:szCs w:val="24"/>
        </w:rPr>
        <w:t>4.1.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</w:t>
      </w:r>
      <w:r w:rsidR="00086A83" w:rsidRPr="00C32F82">
        <w:rPr>
          <w:sz w:val="24"/>
          <w:szCs w:val="24"/>
        </w:rPr>
        <w:t xml:space="preserve"> состоит в следующем:</w:t>
      </w:r>
    </w:p>
    <w:p w:rsidR="00B835D6" w:rsidRPr="00C32F82" w:rsidRDefault="00B835D6" w:rsidP="00B835D6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C32F82">
        <w:rPr>
          <w:sz w:val="24"/>
          <w:szCs w:val="24"/>
        </w:rPr>
        <w:t xml:space="preserve">4.1.1. Лица, осуществляющие поставку коммунальных ресурсов и (или) оказание услуг, в течение 10 дней со дня произошедших изменений вносят </w:t>
      </w:r>
      <w:r w:rsidRPr="00C32F82">
        <w:rPr>
          <w:color w:val="000000"/>
          <w:sz w:val="24"/>
          <w:szCs w:val="24"/>
        </w:rPr>
        <w:t xml:space="preserve">на официальном сайте </w:t>
      </w:r>
      <w:r w:rsidR="00A2527F" w:rsidRPr="00C32F82">
        <w:rPr>
          <w:color w:val="000000"/>
          <w:sz w:val="24"/>
          <w:szCs w:val="24"/>
        </w:rPr>
        <w:t>администраци</w:t>
      </w:r>
      <w:r w:rsidR="0007322D" w:rsidRPr="00C32F82">
        <w:rPr>
          <w:color w:val="000000"/>
          <w:sz w:val="24"/>
          <w:szCs w:val="24"/>
        </w:rPr>
        <w:t>и</w:t>
      </w:r>
      <w:r w:rsidR="00A2527F" w:rsidRPr="00C32F82">
        <w:rPr>
          <w:color w:val="000000"/>
          <w:sz w:val="24"/>
          <w:szCs w:val="24"/>
        </w:rPr>
        <w:t xml:space="preserve"> Чапаевского сельского поселения </w:t>
      </w:r>
      <w:r w:rsidR="00C17A74" w:rsidRPr="00C32F82">
        <w:rPr>
          <w:color w:val="000000"/>
          <w:sz w:val="24"/>
          <w:szCs w:val="24"/>
        </w:rPr>
        <w:t xml:space="preserve"> </w:t>
      </w:r>
      <w:r w:rsidRPr="00C32F82">
        <w:rPr>
          <w:color w:val="000000"/>
          <w:sz w:val="24"/>
          <w:szCs w:val="24"/>
        </w:rPr>
        <w:t>в информационно-</w:t>
      </w:r>
      <w:r w:rsidRPr="00C32F82">
        <w:rPr>
          <w:color w:val="000000"/>
          <w:sz w:val="24"/>
          <w:szCs w:val="24"/>
        </w:rPr>
        <w:lastRenderedPageBreak/>
        <w:t xml:space="preserve">телекоммуникационной сети </w:t>
      </w:r>
      <w:r w:rsidR="00086A83" w:rsidRPr="00C32F82">
        <w:rPr>
          <w:color w:val="000000"/>
          <w:sz w:val="24"/>
          <w:szCs w:val="24"/>
        </w:rPr>
        <w:t>«</w:t>
      </w:r>
      <w:r w:rsidRPr="00C32F82">
        <w:rPr>
          <w:color w:val="000000"/>
          <w:sz w:val="24"/>
          <w:szCs w:val="24"/>
        </w:rPr>
        <w:t>Интернет</w:t>
      </w:r>
      <w:r w:rsidR="00086A83" w:rsidRPr="00C32F82">
        <w:rPr>
          <w:color w:val="000000"/>
          <w:sz w:val="24"/>
          <w:szCs w:val="24"/>
        </w:rPr>
        <w:t>»</w:t>
      </w:r>
      <w:r w:rsidRPr="00C32F82">
        <w:rPr>
          <w:color w:val="000000"/>
          <w:sz w:val="24"/>
          <w:szCs w:val="24"/>
        </w:rPr>
        <w:t xml:space="preserve"> (</w:t>
      </w:r>
      <w:hyperlink r:id="rId17" w:history="1">
        <w:r w:rsidR="00C17A74" w:rsidRPr="00C32F82">
          <w:rPr>
            <w:rStyle w:val="a7"/>
            <w:sz w:val="24"/>
            <w:szCs w:val="24"/>
            <w:lang w:val="en-US"/>
          </w:rPr>
          <w:t>www</w:t>
        </w:r>
        <w:r w:rsidR="0007322D" w:rsidRPr="00C32F82">
          <w:rPr>
            <w:rStyle w:val="a7"/>
            <w:sz w:val="24"/>
            <w:szCs w:val="24"/>
          </w:rPr>
          <w:t>.</w:t>
        </w:r>
        <w:r w:rsidR="0007322D" w:rsidRPr="00C32F82">
          <w:rPr>
            <w:rStyle w:val="a7"/>
            <w:sz w:val="24"/>
            <w:szCs w:val="24"/>
            <w:lang w:val="en-US"/>
          </w:rPr>
          <w:t>Chapaevo</w:t>
        </w:r>
        <w:r w:rsidR="0007322D" w:rsidRPr="00C32F82">
          <w:rPr>
            <w:rStyle w:val="a7"/>
            <w:sz w:val="24"/>
            <w:szCs w:val="24"/>
          </w:rPr>
          <w:t xml:space="preserve">. </w:t>
        </w:r>
        <w:r w:rsidR="00C17A74" w:rsidRPr="00C32F82">
          <w:rPr>
            <w:rStyle w:val="a7"/>
            <w:sz w:val="24"/>
            <w:szCs w:val="24"/>
          </w:rPr>
          <w:t>ru</w:t>
        </w:r>
      </w:hyperlink>
      <w:r w:rsidRPr="00C32F82">
        <w:rPr>
          <w:color w:val="000000"/>
          <w:sz w:val="24"/>
          <w:szCs w:val="24"/>
        </w:rPr>
        <w:t>)</w:t>
      </w:r>
      <w:r w:rsidR="00C17A74" w:rsidRPr="00C32F82">
        <w:rPr>
          <w:color w:val="000000"/>
          <w:sz w:val="24"/>
          <w:szCs w:val="24"/>
        </w:rPr>
        <w:t xml:space="preserve"> </w:t>
      </w:r>
      <w:r w:rsidRPr="00C32F82">
        <w:rPr>
          <w:sz w:val="24"/>
          <w:szCs w:val="24"/>
        </w:rPr>
        <w:t xml:space="preserve">через раздел </w:t>
      </w:r>
      <w:r w:rsidR="00645AA8" w:rsidRPr="00C32F82">
        <w:rPr>
          <w:color w:val="000000"/>
          <w:sz w:val="24"/>
          <w:szCs w:val="24"/>
        </w:rPr>
        <w:t>(наименование раздела)</w:t>
      </w:r>
      <w:r w:rsidRPr="00C32F82">
        <w:rPr>
          <w:sz w:val="24"/>
          <w:szCs w:val="24"/>
        </w:rPr>
        <w:t xml:space="preserve"> изменения</w:t>
      </w:r>
      <w:r w:rsidR="00C17A74" w:rsidRPr="00C32F82">
        <w:rPr>
          <w:sz w:val="24"/>
          <w:szCs w:val="24"/>
        </w:rPr>
        <w:t xml:space="preserve"> </w:t>
      </w:r>
      <w:r w:rsidRPr="00C32F82">
        <w:rPr>
          <w:sz w:val="24"/>
          <w:szCs w:val="24"/>
        </w:rPr>
        <w:t>в форме электронного документа.</w:t>
      </w:r>
    </w:p>
    <w:p w:rsidR="00B835D6" w:rsidRPr="00C32F82" w:rsidRDefault="00B835D6" w:rsidP="00B835D6">
      <w:pPr>
        <w:ind w:firstLine="708"/>
        <w:jc w:val="both"/>
        <w:rPr>
          <w:sz w:val="24"/>
          <w:szCs w:val="24"/>
        </w:rPr>
      </w:pPr>
      <w:r w:rsidRPr="00C32F82">
        <w:rPr>
          <w:sz w:val="24"/>
          <w:szCs w:val="24"/>
        </w:rPr>
        <w:t xml:space="preserve">4.1.2. </w:t>
      </w:r>
      <w:r w:rsidR="00A2527F" w:rsidRPr="00C32F82">
        <w:rPr>
          <w:color w:val="000000"/>
          <w:sz w:val="24"/>
          <w:szCs w:val="24"/>
        </w:rPr>
        <w:t xml:space="preserve">Администрация Чапаевского сельского поселения </w:t>
      </w:r>
      <w:r w:rsidRPr="00C32F82">
        <w:rPr>
          <w:sz w:val="24"/>
          <w:szCs w:val="24"/>
        </w:rPr>
        <w:t xml:space="preserve"> обеспечивает направление автоматического ответного сообщения о факте получения информации через раздел </w:t>
      </w:r>
      <w:r w:rsidR="0007322D" w:rsidRPr="00C32F82">
        <w:rPr>
          <w:color w:val="000000"/>
          <w:sz w:val="24"/>
          <w:szCs w:val="24"/>
        </w:rPr>
        <w:t xml:space="preserve">ЖКХ. </w:t>
      </w:r>
    </w:p>
    <w:p w:rsidR="00B835D6" w:rsidRPr="00C32F82" w:rsidRDefault="00B835D6" w:rsidP="00B835D6">
      <w:pPr>
        <w:ind w:firstLine="708"/>
        <w:jc w:val="both"/>
        <w:rPr>
          <w:sz w:val="24"/>
          <w:szCs w:val="24"/>
        </w:rPr>
      </w:pPr>
      <w:r w:rsidRPr="00C32F82">
        <w:rPr>
          <w:sz w:val="24"/>
          <w:szCs w:val="24"/>
        </w:rPr>
        <w:t>4.1.3.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указанного в пункте 4.1.2. настоящего регламента, при условии надлежащего заполнения формы электронного документа.</w:t>
      </w:r>
    </w:p>
    <w:p w:rsidR="00B835D6" w:rsidRPr="00C32F82" w:rsidRDefault="00B835D6" w:rsidP="00B835D6">
      <w:pPr>
        <w:ind w:firstLine="708"/>
        <w:jc w:val="both"/>
        <w:rPr>
          <w:color w:val="000000"/>
          <w:sz w:val="24"/>
          <w:szCs w:val="24"/>
        </w:rPr>
      </w:pPr>
      <w:r w:rsidRPr="00C32F82">
        <w:rPr>
          <w:sz w:val="24"/>
          <w:szCs w:val="24"/>
        </w:rPr>
        <w:t xml:space="preserve">4.1.4. В случае некорректного заполнения формы электронного документа, </w:t>
      </w:r>
      <w:r w:rsidR="00A2527F" w:rsidRPr="00C32F82">
        <w:rPr>
          <w:sz w:val="24"/>
          <w:szCs w:val="24"/>
        </w:rPr>
        <w:t xml:space="preserve">администрация Чапаевского сельского поселения </w:t>
      </w:r>
      <w:r w:rsidRPr="00C32F82">
        <w:rPr>
          <w:sz w:val="24"/>
          <w:szCs w:val="24"/>
        </w:rPr>
        <w:t xml:space="preserve"> в течение пяти рабочих дней со дня получения электронного документа</w:t>
      </w:r>
      <w:r w:rsidR="00C17A74" w:rsidRPr="00C32F82">
        <w:rPr>
          <w:sz w:val="24"/>
          <w:szCs w:val="24"/>
        </w:rPr>
        <w:t xml:space="preserve"> </w:t>
      </w:r>
      <w:r w:rsidRPr="00C32F82">
        <w:rPr>
          <w:sz w:val="24"/>
          <w:szCs w:val="24"/>
        </w:rPr>
        <w:t xml:space="preserve">информирует лиц, осуществляющих поставку коммунальных ресурсов и (или) оказание услуг, через раздел </w:t>
      </w:r>
      <w:r w:rsidR="00645AA8" w:rsidRPr="00C32F82">
        <w:rPr>
          <w:color w:val="000000"/>
          <w:sz w:val="24"/>
          <w:szCs w:val="24"/>
        </w:rPr>
        <w:t>(наименование раздела)</w:t>
      </w:r>
      <w:r w:rsidRPr="00C32F82">
        <w:rPr>
          <w:sz w:val="24"/>
          <w:szCs w:val="24"/>
        </w:rPr>
        <w:t xml:space="preserve"> о необходимости внесения корректировок с указанием замечаний, которые требуется устранить.</w:t>
      </w:r>
    </w:p>
    <w:p w:rsidR="00A66A5A" w:rsidRPr="00C32F82" w:rsidRDefault="00A66A5A">
      <w:pPr>
        <w:rPr>
          <w:sz w:val="24"/>
          <w:szCs w:val="24"/>
        </w:rPr>
      </w:pPr>
      <w:bookmarkStart w:id="1" w:name="_GoBack"/>
      <w:bookmarkEnd w:id="1"/>
    </w:p>
    <w:sectPr w:rsidR="00A66A5A" w:rsidRPr="00C32F82" w:rsidSect="001530AE">
      <w:headerReference w:type="default" r:id="rId18"/>
      <w:footerReference w:type="default" r:id="rId19"/>
      <w:footnotePr>
        <w:pos w:val="beneathText"/>
      </w:footnotePr>
      <w:pgSz w:w="11905" w:h="16837"/>
      <w:pgMar w:top="1134" w:right="1134" w:bottom="1134" w:left="56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26" w:rsidRDefault="00120026" w:rsidP="00696B21">
      <w:r>
        <w:separator/>
      </w:r>
    </w:p>
  </w:endnote>
  <w:endnote w:type="continuationSeparator" w:id="0">
    <w:p w:rsidR="00120026" w:rsidRDefault="00120026" w:rsidP="0069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82" w:rsidRPr="00C32F82" w:rsidRDefault="00C32F82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26" w:rsidRDefault="00120026" w:rsidP="00696B21">
      <w:r>
        <w:separator/>
      </w:r>
    </w:p>
  </w:footnote>
  <w:footnote w:type="continuationSeparator" w:id="0">
    <w:p w:rsidR="00120026" w:rsidRDefault="00120026" w:rsidP="0069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E9" w:rsidRPr="00C32F82" w:rsidRDefault="00C32F82" w:rsidP="00C32F82">
    <w:pPr>
      <w:pStyle w:val="a3"/>
      <w:jc w:val="right"/>
      <w:rPr>
        <w:rFonts w:cs="Times New Roman"/>
      </w:rPr>
    </w:pP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5D6"/>
    <w:rsid w:val="0007322D"/>
    <w:rsid w:val="00086A83"/>
    <w:rsid w:val="000B489D"/>
    <w:rsid w:val="00120026"/>
    <w:rsid w:val="001530AE"/>
    <w:rsid w:val="0025073F"/>
    <w:rsid w:val="00250F0E"/>
    <w:rsid w:val="003841F2"/>
    <w:rsid w:val="00605E17"/>
    <w:rsid w:val="00645AA8"/>
    <w:rsid w:val="00696B21"/>
    <w:rsid w:val="007059E9"/>
    <w:rsid w:val="008611D8"/>
    <w:rsid w:val="008D7C13"/>
    <w:rsid w:val="00953BE7"/>
    <w:rsid w:val="009A42AA"/>
    <w:rsid w:val="009F1DB4"/>
    <w:rsid w:val="009F5168"/>
    <w:rsid w:val="00A2527F"/>
    <w:rsid w:val="00A406D1"/>
    <w:rsid w:val="00A66A5A"/>
    <w:rsid w:val="00A96165"/>
    <w:rsid w:val="00B835D6"/>
    <w:rsid w:val="00BA175D"/>
    <w:rsid w:val="00C17A74"/>
    <w:rsid w:val="00C32F82"/>
    <w:rsid w:val="00C76BE3"/>
    <w:rsid w:val="00ED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D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35D6"/>
  </w:style>
  <w:style w:type="character" w:customStyle="1" w:styleId="a4">
    <w:name w:val="Верхний колонтитул Знак"/>
    <w:basedOn w:val="a0"/>
    <w:link w:val="a3"/>
    <w:semiHidden/>
    <w:rsid w:val="00B835D6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footer"/>
    <w:basedOn w:val="a"/>
    <w:link w:val="a6"/>
    <w:semiHidden/>
    <w:rsid w:val="00B835D6"/>
  </w:style>
  <w:style w:type="character" w:customStyle="1" w:styleId="a6">
    <w:name w:val="Нижний колонтитул Знак"/>
    <w:basedOn w:val="a0"/>
    <w:link w:val="a5"/>
    <w:semiHidden/>
    <w:rsid w:val="00B835D6"/>
    <w:rPr>
      <w:rFonts w:ascii="Arial" w:eastAsia="Times New Roman" w:hAnsi="Arial" w:cs="Arial"/>
      <w:sz w:val="18"/>
      <w:szCs w:val="18"/>
      <w:lang w:eastAsia="ar-SA"/>
    </w:rPr>
  </w:style>
  <w:style w:type="character" w:styleId="a7">
    <w:name w:val="Hyperlink"/>
    <w:uiPriority w:val="99"/>
    <w:unhideWhenUsed/>
    <w:rsid w:val="00B835D6"/>
    <w:rPr>
      <w:color w:val="0000FF"/>
      <w:u w:val="single"/>
    </w:rPr>
  </w:style>
  <w:style w:type="paragraph" w:customStyle="1" w:styleId="a8">
    <w:name w:val="Стиль"/>
    <w:rsid w:val="001530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1530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38D6489AA9E9CB9524AE372E6492A61CD0B893C31FA3FE99E13108a2i3O" TargetMode="External"/><Relationship Id="rId13" Type="http://schemas.openxmlformats.org/officeDocument/2006/relationships/hyperlink" Target="http://www.Chapaevo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C3638D6489AA9E9CB9524AE372E6492A61CD4BB95CD1FA3FE99E13108239C3D744332B9061C0A12aFi9O" TargetMode="External"/><Relationship Id="rId12" Type="http://schemas.openxmlformats.org/officeDocument/2006/relationships/hyperlink" Target="consultantplus://offline/ref=AC3638D6489AA9E9CB9524AE372E6492A61CD4BB95CD1FA3FE99E13108239C3D744332B9061D0213aFiFO" TargetMode="External"/><Relationship Id="rId17" Type="http://schemas.openxmlformats.org/officeDocument/2006/relationships/hyperlink" Target="http://www.____________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paev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3638D6489AA9E9CB9524AE372E6492A61CD4BB95CD1FA3FE99E13108239C3D744332B9061D0213aFi8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3638D6489AA9E9CB9524AE372E6492A61DD0BC9AC11FA3FE99E13108239C3D744332B9061D0A14aFiAO" TargetMode="External"/><Relationship Id="rId10" Type="http://schemas.openxmlformats.org/officeDocument/2006/relationships/hyperlink" Target="consultantplus://offline/ref=AC3638D6489AA9E9CB9524AE372E6492A61CD4BB95CD1FA3FE99E13108239C3D744332B9061D0213aFiF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638D6489AA9E9CB9524AE372E6492A61CD4BB95CD1FA3FE99E13108239C3D744332B9061C0A12aFi9O" TargetMode="External"/><Relationship Id="rId14" Type="http://schemas.openxmlformats.org/officeDocument/2006/relationships/hyperlink" Target="consultantplus://offline/ref=AC3638D6489AA9E9CB9524AE372E6492A61DD0BC9AC11FA3FE99E13108239C3D744332B9061D0B1DaF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18243</CharactersWithSpaces>
  <SharedDoc>false</SharedDoc>
  <HLinks>
    <vt:vector size="114" baseType="variant"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http://www.____________.ru/</vt:lpwstr>
      </vt:variant>
      <vt:variant>
        <vt:lpwstr/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>http://www.chapaevo.ru/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2556009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consultantplus://offline/ref=AC3638D6489AA9E9CB9524AE372E6492A61DD0BC9AC11FA3FE99E13108239C3D744332B9061D0A14aFiAO</vt:lpwstr>
      </vt:variant>
      <vt:variant>
        <vt:lpwstr/>
      </vt:variant>
      <vt:variant>
        <vt:i4>2556008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consultantplus://offline/ref=AC3638D6489AA9E9CB9524AE372E6492A61DD0BC9AC11FA3FE99E13108239C3D744332B9061D0B1DaFi3O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http://www.chapaevo.ru/</vt:lpwstr>
      </vt:variant>
      <vt:variant>
        <vt:lpwstr/>
      </vt:variant>
      <vt:variant>
        <vt:i4>2555961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consultantplus://offline/ref=AC3638D6489AA9E9CB9524AE372E6492A61CD4BB95CD1FA3FE99E13108239C3D744332B9061D0213aFiFO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consultantplus://offline/ref=AC3638D6489AA9E9CB9524AE372E6492A61CD4BB95CD1FA3FE99E13108239C3D744332B9061D0213aFi8O</vt:lpwstr>
      </vt:variant>
      <vt:variant>
        <vt:lpwstr/>
      </vt:variant>
      <vt:variant>
        <vt:i4>2555961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consultantplus://offline/ref=AC3638D6489AA9E9CB9524AE372E6492A61CD4BB95CD1FA3FE99E13108239C3D744332B9061D0213aFiFO</vt:lpwstr>
      </vt:variant>
      <vt:variant>
        <vt:lpwstr/>
      </vt:variant>
      <vt:variant>
        <vt:i4>2555955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consultantplus://offline/ref=AC3638D6489AA9E9CB9524AE372E6492A61CD4BB95CD1FA3FE99E13108239C3D744332B9061C0A12aFi9O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consultantplus://offline/ref=AC3638D6489AA9E9CB9524AE372E6492A61CD0B893C31FA3FE99E13108a2i3O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consultantplus://offline/ref=AC3638D6489AA9E9CB9524AE372E6492A61CD4BB95CD1FA3FE99E13108239C3D744332B9061C0A12aFi9O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Геннадьевна</dc:creator>
  <cp:keywords/>
  <cp:lastModifiedBy>Marina</cp:lastModifiedBy>
  <cp:revision>2</cp:revision>
  <cp:lastPrinted>2014-01-09T06:27:00Z</cp:lastPrinted>
  <dcterms:created xsi:type="dcterms:W3CDTF">2014-01-09T06:28:00Z</dcterms:created>
  <dcterms:modified xsi:type="dcterms:W3CDTF">2014-01-09T06:28:00Z</dcterms:modified>
</cp:coreProperties>
</file>